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03A" w:rsidRPr="00B77EAC" w:rsidRDefault="00C6103A" w:rsidP="00C6103A">
      <w:pPr>
        <w:tabs>
          <w:tab w:val="left" w:pos="4200"/>
        </w:tabs>
        <w:suppressAutoHyphens/>
        <w:textAlignment w:val="baseline"/>
        <w:rPr>
          <w:rFonts w:eastAsia="Calibri"/>
          <w:kern w:val="3"/>
          <w:sz w:val="20"/>
          <w:szCs w:val="20"/>
          <w:lang w:bidi="hi-IN"/>
        </w:rPr>
      </w:pPr>
      <w:r w:rsidRPr="00B77EAC">
        <w:rPr>
          <w:rFonts w:eastAsia="Calibri"/>
          <w:noProof/>
          <w:kern w:val="3"/>
          <w:sz w:val="20"/>
          <w:szCs w:val="20"/>
          <w:lang w:eastAsia="uk-UA"/>
        </w:rPr>
        <w:drawing>
          <wp:anchor distT="0" distB="0" distL="114300" distR="114300" simplePos="0" relativeHeight="251659264" behindDoc="1" locked="0" layoutInCell="1" allowOverlap="1" wp14:anchorId="6A0A66E3" wp14:editId="2C1A0A5A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7EAC">
        <w:rPr>
          <w:rFonts w:eastAsia="Calibri"/>
          <w:kern w:val="3"/>
          <w:sz w:val="20"/>
          <w:szCs w:val="20"/>
          <w:lang w:bidi="hi-IN"/>
        </w:rPr>
        <w:tab/>
      </w:r>
    </w:p>
    <w:p w:rsidR="00C6103A" w:rsidRPr="00B77EAC" w:rsidRDefault="00C6103A" w:rsidP="00C6103A">
      <w:pPr>
        <w:suppressAutoHyphens/>
        <w:textAlignment w:val="baseline"/>
        <w:rPr>
          <w:rFonts w:eastAsia="Calibri"/>
          <w:b/>
          <w:kern w:val="3"/>
          <w:sz w:val="48"/>
          <w:szCs w:val="32"/>
          <w:lang w:bidi="hi-IN"/>
        </w:rPr>
      </w:pPr>
    </w:p>
    <w:p w:rsidR="00C6103A" w:rsidRPr="00B77EAC" w:rsidRDefault="00C6103A" w:rsidP="00C6103A">
      <w:pPr>
        <w:suppressAutoHyphens/>
        <w:ind w:right="-143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</w:p>
    <w:p w:rsidR="00C6103A" w:rsidRPr="00B77EAC" w:rsidRDefault="00C6103A" w:rsidP="00C6103A">
      <w:pPr>
        <w:suppressAutoHyphens/>
        <w:ind w:right="-143"/>
        <w:jc w:val="center"/>
        <w:textAlignment w:val="baseline"/>
        <w:rPr>
          <w:rFonts w:eastAsia="Calibri"/>
          <w:kern w:val="3"/>
          <w:szCs w:val="32"/>
          <w:lang w:bidi="hi-IN"/>
        </w:rPr>
      </w:pPr>
      <w:r w:rsidRPr="00B77EAC">
        <w:rPr>
          <w:rFonts w:eastAsia="Calibri"/>
          <w:kern w:val="3"/>
          <w:szCs w:val="32"/>
          <w:lang w:bidi="hi-IN"/>
        </w:rPr>
        <w:t>ОДЕСЬКА МІСЬКА РАДА</w:t>
      </w:r>
    </w:p>
    <w:p w:rsidR="00C6103A" w:rsidRPr="00B77EAC" w:rsidRDefault="00C6103A" w:rsidP="00C6103A">
      <w:pPr>
        <w:suppressAutoHyphens/>
        <w:ind w:right="-143"/>
        <w:textAlignment w:val="baseline"/>
        <w:rPr>
          <w:rFonts w:eastAsia="Calibri"/>
          <w:b/>
          <w:kern w:val="3"/>
          <w:sz w:val="16"/>
          <w:szCs w:val="16"/>
          <w:lang w:bidi="hi-IN"/>
        </w:rPr>
      </w:pPr>
    </w:p>
    <w:p w:rsidR="00C6103A" w:rsidRPr="00B77EAC" w:rsidRDefault="00C6103A" w:rsidP="00C6103A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ПОСТІЙНА КОМІСІЯ</w:t>
      </w:r>
    </w:p>
    <w:p w:rsidR="00C6103A" w:rsidRPr="00B77EAC" w:rsidRDefault="00C6103A" w:rsidP="00C6103A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6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З ПИТАНЬ ПЛАНУВАННЯ, БЮДЖЕТУ І ФІНАНСІВ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C6103A" w:rsidRPr="00B77EAC" w:rsidTr="002B6F3F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C6103A" w:rsidRPr="00B77EAC" w:rsidRDefault="00C6103A" w:rsidP="002B6F3F">
            <w:pPr>
              <w:suppressAutoHyphens/>
              <w:ind w:left="-56"/>
              <w:textAlignment w:val="baseline"/>
              <w:rPr>
                <w:rFonts w:eastAsia="Calibri"/>
                <w:b/>
                <w:kern w:val="3"/>
                <w:sz w:val="16"/>
                <w:szCs w:val="26"/>
                <w:lang w:bidi="hi-IN"/>
              </w:rPr>
            </w:pPr>
          </w:p>
          <w:p w:rsidR="00C6103A" w:rsidRPr="00B77EAC" w:rsidRDefault="00C6103A" w:rsidP="002B6F3F">
            <w:pPr>
              <w:suppressAutoHyphens/>
              <w:ind w:left="-56"/>
              <w:jc w:val="center"/>
              <w:textAlignment w:val="baseline"/>
              <w:rPr>
                <w:rFonts w:eastAsia="Calibri"/>
                <w:b/>
                <w:kern w:val="3"/>
                <w:szCs w:val="26"/>
                <w:lang w:bidi="hi-IN"/>
              </w:rPr>
            </w:pPr>
            <w:r w:rsidRPr="00B77EAC">
              <w:rPr>
                <w:rFonts w:eastAsia="Calibri"/>
                <w:b/>
                <w:kern w:val="3"/>
                <w:szCs w:val="26"/>
                <w:lang w:bidi="hi-IN"/>
              </w:rPr>
              <w:t>пл. Думська, 1, м. Одеса, 65026, Україна</w:t>
            </w:r>
          </w:p>
        </w:tc>
      </w:tr>
    </w:tbl>
    <w:p w:rsidR="00C6103A" w:rsidRPr="00B77EAC" w:rsidRDefault="00C6103A" w:rsidP="00C6103A">
      <w:pPr>
        <w:suppressAutoHyphens/>
        <w:jc w:val="both"/>
        <w:textAlignment w:val="baseline"/>
        <w:rPr>
          <w:rFonts w:eastAsia="Calibri"/>
          <w:b/>
          <w:kern w:val="3"/>
          <w:sz w:val="20"/>
          <w:szCs w:val="26"/>
          <w:lang w:bidi="hi-IN"/>
        </w:rPr>
      </w:pPr>
    </w:p>
    <w:p w:rsidR="00C6103A" w:rsidRPr="00B77EAC" w:rsidRDefault="00C6103A" w:rsidP="00C6103A">
      <w:pPr>
        <w:suppressAutoHyphens/>
        <w:ind w:left="-56"/>
        <w:jc w:val="both"/>
        <w:textAlignment w:val="baseline"/>
        <w:rPr>
          <w:rFonts w:eastAsia="Calibri"/>
          <w:b/>
          <w:kern w:val="3"/>
          <w:sz w:val="28"/>
          <w:szCs w:val="28"/>
          <w:lang w:bidi="hi-IN"/>
        </w:rPr>
      </w:pPr>
      <w:r w:rsidRPr="00B77EAC">
        <w:rPr>
          <w:rFonts w:eastAsia="Calibri"/>
          <w:b/>
          <w:kern w:val="3"/>
          <w:sz w:val="28"/>
          <w:szCs w:val="28"/>
          <w:lang w:bidi="hi-IN"/>
        </w:rPr>
        <w:t xml:space="preserve"> ________________</w:t>
      </w:r>
      <w:r w:rsidRPr="00B77EAC">
        <w:rPr>
          <w:rFonts w:eastAsia="Calibri"/>
          <w:kern w:val="3"/>
          <w:sz w:val="28"/>
          <w:szCs w:val="28"/>
          <w:lang w:bidi="hi-IN"/>
        </w:rPr>
        <w:t>№</w:t>
      </w:r>
      <w:r w:rsidRPr="00B77EAC">
        <w:rPr>
          <w:rFonts w:eastAsia="Calibri"/>
          <w:b/>
          <w:kern w:val="3"/>
          <w:sz w:val="28"/>
          <w:szCs w:val="28"/>
          <w:lang w:bidi="hi-IN"/>
        </w:rPr>
        <w:t>_________________</w:t>
      </w:r>
    </w:p>
    <w:p w:rsidR="00C6103A" w:rsidRPr="00B77EAC" w:rsidRDefault="00C6103A" w:rsidP="00C6103A">
      <w:pPr>
        <w:suppressAutoHyphens/>
        <w:ind w:left="-56"/>
        <w:jc w:val="both"/>
        <w:textAlignment w:val="baseline"/>
        <w:rPr>
          <w:rFonts w:eastAsia="Calibri"/>
          <w:kern w:val="3"/>
          <w:sz w:val="6"/>
          <w:szCs w:val="26"/>
          <w:lang w:bidi="hi-IN"/>
        </w:rPr>
      </w:pPr>
    </w:p>
    <w:p w:rsidR="00C6103A" w:rsidRPr="00B77EAC" w:rsidRDefault="00C6103A" w:rsidP="00C6103A">
      <w:pPr>
        <w:tabs>
          <w:tab w:val="left" w:pos="4536"/>
        </w:tabs>
        <w:suppressAutoHyphens/>
        <w:ind w:right="-108"/>
        <w:jc w:val="both"/>
        <w:textAlignment w:val="baseline"/>
        <w:rPr>
          <w:rFonts w:eastAsia="Calibri"/>
          <w:kern w:val="3"/>
          <w:szCs w:val="26"/>
          <w:lang w:bidi="hi-IN"/>
        </w:rPr>
      </w:pPr>
      <w:r w:rsidRPr="00B77EAC">
        <w:rPr>
          <w:rFonts w:eastAsia="Calibri"/>
          <w:kern w:val="3"/>
          <w:sz w:val="26"/>
          <w:szCs w:val="26"/>
          <w:lang w:bidi="hi-IN"/>
        </w:rPr>
        <w:t>на №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  <w:r w:rsidRPr="00B77EAC">
        <w:rPr>
          <w:rFonts w:eastAsia="Calibri"/>
          <w:kern w:val="3"/>
          <w:sz w:val="26"/>
          <w:szCs w:val="26"/>
          <w:lang w:bidi="hi-IN"/>
        </w:rPr>
        <w:t>від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</w:p>
    <w:p w:rsidR="00C6103A" w:rsidRPr="00B77EAC" w:rsidRDefault="00C6103A" w:rsidP="00C6103A">
      <w:pPr>
        <w:suppressAutoHyphens/>
        <w:ind w:firstLine="425"/>
        <w:jc w:val="right"/>
        <w:textAlignment w:val="baseline"/>
        <w:rPr>
          <w:rFonts w:eastAsia="Noto Sans CJK SC Regular"/>
          <w:kern w:val="3"/>
          <w:lang w:eastAsia="zh-CN" w:bidi="hi-IN"/>
        </w:rPr>
      </w:pPr>
      <w:r w:rsidRPr="00B77EAC">
        <w:rPr>
          <w:b/>
          <w:kern w:val="3"/>
          <w:sz w:val="28"/>
          <w:szCs w:val="28"/>
          <w:lang w:eastAsia="zh-CN" w:bidi="hi-IN"/>
        </w:rPr>
        <w:t>┌</w:t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  <w:t>┐</w:t>
      </w:r>
    </w:p>
    <w:p w:rsidR="00C6103A" w:rsidRPr="00B77EAC" w:rsidRDefault="00C6103A" w:rsidP="00C6103A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C6103A" w:rsidRPr="00B77EAC" w:rsidRDefault="00C6103A" w:rsidP="00C6103A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>ПОРЯДОК  ДЕННИЙ</w:t>
      </w:r>
    </w:p>
    <w:p w:rsidR="00C6103A" w:rsidRPr="00B77EAC" w:rsidRDefault="00C6103A" w:rsidP="00C6103A">
      <w:pPr>
        <w:suppressAutoHyphens/>
        <w:ind w:firstLine="567"/>
        <w:jc w:val="center"/>
        <w:textAlignment w:val="baseline"/>
        <w:rPr>
          <w:rFonts w:eastAsia="Noto Sans CJK SC Regular"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kern w:val="3"/>
          <w:sz w:val="28"/>
          <w:szCs w:val="28"/>
          <w:lang w:eastAsia="zh-CN" w:bidi="hi-IN"/>
        </w:rPr>
        <w:t>засідання комісії</w:t>
      </w:r>
    </w:p>
    <w:p w:rsidR="00C6103A" w:rsidRPr="00844DEC" w:rsidRDefault="00C6103A" w:rsidP="00C6103A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C6103A" w:rsidRPr="00844DEC" w:rsidRDefault="00E438B5" w:rsidP="00C6103A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 w:rsidRPr="003274D1">
        <w:rPr>
          <w:rFonts w:eastAsia="Noto Sans CJK SC Regular"/>
          <w:b/>
          <w:kern w:val="3"/>
          <w:sz w:val="28"/>
          <w:szCs w:val="28"/>
          <w:lang w:eastAsia="zh-CN" w:bidi="hi-IN"/>
        </w:rPr>
        <w:t>13</w:t>
      </w:r>
      <w:r w:rsidR="00C6103A">
        <w:rPr>
          <w:rFonts w:eastAsia="Noto Sans CJK SC Regular"/>
          <w:b/>
          <w:kern w:val="3"/>
          <w:sz w:val="28"/>
          <w:szCs w:val="28"/>
          <w:lang w:eastAsia="zh-CN" w:bidi="hi-IN"/>
        </w:rPr>
        <w:t>.</w:t>
      </w:r>
      <w:r w:rsidR="00C6103A" w:rsidRPr="00844DEC">
        <w:rPr>
          <w:rFonts w:eastAsia="Noto Sans CJK SC Regular"/>
          <w:b/>
          <w:kern w:val="3"/>
          <w:sz w:val="28"/>
          <w:szCs w:val="28"/>
          <w:lang w:eastAsia="zh-CN" w:bidi="hi-IN"/>
        </w:rPr>
        <w:t>06</w:t>
      </w:r>
      <w:r w:rsidR="00C6103A">
        <w:rPr>
          <w:rFonts w:eastAsia="Noto Sans CJK SC Regular"/>
          <w:b/>
          <w:kern w:val="3"/>
          <w:sz w:val="28"/>
          <w:szCs w:val="28"/>
          <w:lang w:eastAsia="zh-CN" w:bidi="hi-IN"/>
        </w:rPr>
        <w:t>.</w:t>
      </w:r>
      <w:r w:rsidR="00C6103A" w:rsidRPr="00844DEC">
        <w:rPr>
          <w:rFonts w:eastAsia="Noto Sans CJK SC Regular"/>
          <w:b/>
          <w:kern w:val="3"/>
          <w:sz w:val="28"/>
          <w:szCs w:val="28"/>
          <w:lang w:eastAsia="zh-CN" w:bidi="hi-IN"/>
        </w:rPr>
        <w:t>2024 рік                   1</w:t>
      </w:r>
      <w:r w:rsidRPr="003274D1">
        <w:rPr>
          <w:rFonts w:eastAsia="Noto Sans CJK SC Regular"/>
          <w:b/>
          <w:kern w:val="3"/>
          <w:sz w:val="28"/>
          <w:szCs w:val="28"/>
          <w:lang w:eastAsia="zh-CN" w:bidi="hi-IN"/>
        </w:rPr>
        <w:t>4</w:t>
      </w:r>
      <w:r w:rsidR="00C6103A" w:rsidRPr="00844DEC"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-00                       </w:t>
      </w:r>
      <w:proofErr w:type="spellStart"/>
      <w:r w:rsidR="00C6103A" w:rsidRPr="00844DEC">
        <w:rPr>
          <w:rFonts w:eastAsia="Noto Sans CJK SC Regular"/>
          <w:b/>
          <w:kern w:val="3"/>
          <w:sz w:val="28"/>
          <w:szCs w:val="28"/>
          <w:lang w:eastAsia="zh-CN" w:bidi="hi-IN"/>
        </w:rPr>
        <w:t>каб</w:t>
      </w:r>
      <w:proofErr w:type="spellEnd"/>
      <w:r w:rsidR="00C6103A" w:rsidRPr="00844DEC"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. 307 </w:t>
      </w:r>
    </w:p>
    <w:p w:rsidR="00C6103A" w:rsidRPr="00E90DA7" w:rsidRDefault="00C6103A" w:rsidP="00C6103A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C6103A" w:rsidRPr="003274D1" w:rsidRDefault="00C6103A" w:rsidP="00136129">
      <w:pPr>
        <w:shd w:val="clear" w:color="auto" w:fill="FFFFFF"/>
        <w:autoSpaceDE/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  <w:r w:rsidRPr="003274D1">
        <w:rPr>
          <w:bCs/>
          <w:sz w:val="28"/>
          <w:szCs w:val="28"/>
          <w:lang w:eastAsia="uk-UA"/>
        </w:rPr>
        <w:t xml:space="preserve">1. Розгляд змін до бюджету </w:t>
      </w:r>
      <w:r w:rsidRPr="003274D1">
        <w:rPr>
          <w:sz w:val="28"/>
          <w:szCs w:val="28"/>
        </w:rPr>
        <w:t>Одеської міської територіальної громади на 2024 рік</w:t>
      </w:r>
      <w:r w:rsidRPr="003274D1">
        <w:rPr>
          <w:color w:val="1B1D1F"/>
          <w:sz w:val="28"/>
          <w:szCs w:val="28"/>
          <w:shd w:val="clear" w:color="auto" w:fill="FFFFFF"/>
        </w:rPr>
        <w:t>:</w:t>
      </w:r>
    </w:p>
    <w:p w:rsidR="00136129" w:rsidRPr="003274D1" w:rsidRDefault="00C6103A" w:rsidP="00136129">
      <w:pPr>
        <w:ind w:firstLine="567"/>
        <w:jc w:val="both"/>
        <w:rPr>
          <w:sz w:val="28"/>
          <w:szCs w:val="28"/>
        </w:rPr>
      </w:pPr>
      <w:r w:rsidRPr="003274D1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1.1. </w:t>
      </w:r>
      <w:r w:rsidR="00136129" w:rsidRPr="003274D1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абзац 3 пункту 3 та пункт 5.1. листа Департаменту фінансів </w:t>
      </w:r>
      <w:r w:rsidR="00D922EE" w:rsidRPr="003274D1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Одеської міської ради </w:t>
      </w:r>
      <w:r w:rsidR="00136129" w:rsidRPr="003274D1">
        <w:rPr>
          <w:sz w:val="28"/>
          <w:szCs w:val="28"/>
        </w:rPr>
        <w:t>№ 04-13/121/811 від 03.06.2024 року;</w:t>
      </w:r>
    </w:p>
    <w:p w:rsidR="003274D1" w:rsidRPr="003274D1" w:rsidRDefault="00C6103A" w:rsidP="00136129">
      <w:pPr>
        <w:tabs>
          <w:tab w:val="left" w:pos="-5940"/>
        </w:tabs>
        <w:ind w:firstLine="567"/>
        <w:jc w:val="both"/>
        <w:rPr>
          <w:bCs/>
          <w:sz w:val="28"/>
          <w:szCs w:val="28"/>
          <w:lang w:val="ru-RU"/>
        </w:rPr>
      </w:pPr>
      <w:r w:rsidRPr="003274D1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1.2. </w:t>
      </w:r>
      <w:r w:rsidR="003274D1" w:rsidRPr="003274D1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листа Департаменту фінансів Одеської міської ради </w:t>
      </w:r>
      <w:r w:rsidR="003274D1" w:rsidRPr="003274D1">
        <w:rPr>
          <w:sz w:val="28"/>
          <w:szCs w:val="28"/>
        </w:rPr>
        <w:t>№ 04-13/</w:t>
      </w:r>
      <w:r w:rsidR="003274D1" w:rsidRPr="003274D1">
        <w:rPr>
          <w:sz w:val="28"/>
          <w:szCs w:val="28"/>
          <w:lang w:val="ru-RU"/>
        </w:rPr>
        <w:t>12</w:t>
      </w:r>
      <w:r w:rsidR="003274D1" w:rsidRPr="003274D1">
        <w:rPr>
          <w:sz w:val="28"/>
          <w:szCs w:val="28"/>
        </w:rPr>
        <w:t>7/</w:t>
      </w:r>
      <w:r w:rsidR="003274D1" w:rsidRPr="003274D1">
        <w:rPr>
          <w:sz w:val="28"/>
          <w:szCs w:val="28"/>
          <w:lang w:val="ru-RU"/>
        </w:rPr>
        <w:t>8</w:t>
      </w:r>
      <w:r w:rsidR="003274D1" w:rsidRPr="003274D1">
        <w:rPr>
          <w:sz w:val="28"/>
          <w:szCs w:val="28"/>
        </w:rPr>
        <w:t>67 від 11.06.2024 року</w:t>
      </w:r>
    </w:p>
    <w:p w:rsidR="00C6103A" w:rsidRPr="00136129" w:rsidRDefault="00C6103A" w:rsidP="00136129">
      <w:pPr>
        <w:tabs>
          <w:tab w:val="left" w:pos="-5940"/>
        </w:tabs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</w:p>
    <w:p w:rsidR="00C6103A" w:rsidRPr="00136129" w:rsidRDefault="00C6103A" w:rsidP="00136129">
      <w:pPr>
        <w:ind w:firstLine="567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136129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2. Розгляд поправок до проєкту рішення </w:t>
      </w:r>
      <w:r w:rsidRPr="00136129">
        <w:rPr>
          <w:color w:val="000000" w:themeColor="text1"/>
          <w:sz w:val="28"/>
          <w:szCs w:val="28"/>
        </w:rPr>
        <w:t>«Про внесення змін до рішення Одеської міської ради від 29 листопаду 2023 року № 1618-VІІІ «Про бюджет Одеської міської територіальної громади на 2024 рік».</w:t>
      </w:r>
    </w:p>
    <w:p w:rsidR="00C6103A" w:rsidRPr="00136129" w:rsidRDefault="00C6103A" w:rsidP="00136129">
      <w:pPr>
        <w:tabs>
          <w:tab w:val="left" w:pos="-5940"/>
        </w:tabs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</w:p>
    <w:p w:rsidR="00C6103A" w:rsidRPr="00136129" w:rsidRDefault="00C6103A" w:rsidP="004B7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color w:val="000000" w:themeColor="text1"/>
          <w:sz w:val="28"/>
          <w:szCs w:val="28"/>
        </w:rPr>
      </w:pPr>
      <w:r w:rsidRPr="00136129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3. Розгляд протоколу </w:t>
      </w:r>
      <w:r w:rsidRPr="00136129">
        <w:rPr>
          <w:color w:val="000000" w:themeColor="text1"/>
          <w:sz w:val="28"/>
          <w:szCs w:val="28"/>
          <w:shd w:val="clear" w:color="auto" w:fill="FFFFFF"/>
        </w:rPr>
        <w:t xml:space="preserve">засідання робочої групи Одеської міської ради </w:t>
      </w:r>
      <w:r w:rsidRPr="00136129">
        <w:rPr>
          <w:color w:val="000000" w:themeColor="text1"/>
          <w:sz w:val="28"/>
          <w:szCs w:val="28"/>
          <w:shd w:val="clear" w:color="auto" w:fill="FFFFFF"/>
          <w:lang w:val="en-US"/>
        </w:rPr>
        <w:t>VIII</w:t>
      </w:r>
      <w:r w:rsidRPr="0013612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6129">
        <w:rPr>
          <w:color w:val="000000" w:themeColor="text1"/>
          <w:sz w:val="28"/>
          <w:szCs w:val="28"/>
        </w:rPr>
        <w:t>скликання з розгляду пропозицій депутатів щодо використання коштів Депутатського фонду</w:t>
      </w:r>
      <w:r w:rsidR="00844DEC" w:rsidRPr="00844DEC">
        <w:rPr>
          <w:color w:val="000000" w:themeColor="text1"/>
          <w:sz w:val="28"/>
          <w:szCs w:val="28"/>
          <w:lang w:val="ru-RU"/>
        </w:rPr>
        <w:t xml:space="preserve"> </w:t>
      </w:r>
      <w:r w:rsidR="00844DEC">
        <w:rPr>
          <w:color w:val="000000" w:themeColor="text1"/>
          <w:sz w:val="28"/>
          <w:szCs w:val="28"/>
        </w:rPr>
        <w:t>від 07.06.2</w:t>
      </w:r>
      <w:r w:rsidR="003D154B" w:rsidRPr="003D154B">
        <w:rPr>
          <w:color w:val="000000" w:themeColor="text1"/>
          <w:sz w:val="28"/>
          <w:szCs w:val="28"/>
          <w:lang w:val="ru-RU"/>
        </w:rPr>
        <w:t>0</w:t>
      </w:r>
      <w:r w:rsidR="00844DEC">
        <w:rPr>
          <w:color w:val="000000" w:themeColor="text1"/>
          <w:sz w:val="28"/>
          <w:szCs w:val="28"/>
        </w:rPr>
        <w:t>24 року.</w:t>
      </w:r>
      <w:r w:rsidRPr="00136129">
        <w:rPr>
          <w:color w:val="000000" w:themeColor="text1"/>
          <w:sz w:val="28"/>
          <w:szCs w:val="28"/>
        </w:rPr>
        <w:t xml:space="preserve"> </w:t>
      </w:r>
    </w:p>
    <w:p w:rsidR="00C6103A" w:rsidRPr="00136129" w:rsidRDefault="00C6103A" w:rsidP="004B7A54">
      <w:pPr>
        <w:ind w:firstLine="567"/>
        <w:jc w:val="both"/>
        <w:rPr>
          <w:color w:val="000000" w:themeColor="text1"/>
          <w:sz w:val="28"/>
          <w:szCs w:val="28"/>
        </w:rPr>
      </w:pPr>
    </w:p>
    <w:p w:rsidR="004B7A54" w:rsidRDefault="00C6103A" w:rsidP="004B7A54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136129">
        <w:rPr>
          <w:color w:val="000000" w:themeColor="text1"/>
          <w:sz w:val="28"/>
          <w:szCs w:val="28"/>
        </w:rPr>
        <w:t xml:space="preserve">4. </w:t>
      </w:r>
      <w:r w:rsidR="002B6F3F">
        <w:rPr>
          <w:color w:val="000000" w:themeColor="text1"/>
          <w:sz w:val="28"/>
          <w:szCs w:val="28"/>
        </w:rPr>
        <w:t xml:space="preserve">Розгляд листа заступника міського голови – директора Департаменту фінансів Світлани Бедреги щодо </w:t>
      </w:r>
      <w:r w:rsidR="004B7A54">
        <w:rPr>
          <w:bCs/>
          <w:sz w:val="28"/>
          <w:szCs w:val="28"/>
          <w:shd w:val="clear" w:color="auto" w:fill="FFFFFF"/>
        </w:rPr>
        <w:t>заходів з усунення порушень    та недоліків, виявлених у період проведення ревізії бюджету Одеської міської територіальної громади (бюджету міста Одеси) за період з 01 січня 2020 року по 30 вересня 2023 року та профілактики їх у майбутньому.</w:t>
      </w:r>
    </w:p>
    <w:p w:rsidR="00803F75" w:rsidRDefault="00803F75" w:rsidP="00136129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C6103A" w:rsidRPr="00136129" w:rsidRDefault="002B6F3F" w:rsidP="00136129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color w:val="000000" w:themeColor="text1"/>
          <w:sz w:val="28"/>
          <w:szCs w:val="28"/>
          <w:shd w:val="clear" w:color="auto" w:fill="FFFFFF"/>
        </w:rPr>
        <w:t xml:space="preserve">5. </w:t>
      </w:r>
      <w:r w:rsidR="00C6103A" w:rsidRPr="00136129">
        <w:rPr>
          <w:color w:val="000000" w:themeColor="text1"/>
          <w:sz w:val="28"/>
          <w:szCs w:val="28"/>
          <w:shd w:val="clear" w:color="auto" w:fill="FFFFFF"/>
        </w:rPr>
        <w:t xml:space="preserve">Розгляд </w:t>
      </w:r>
      <w:r w:rsidR="00C6103A" w:rsidRPr="00136129">
        <w:rPr>
          <w:bCs/>
          <w:color w:val="000000"/>
          <w:sz w:val="28"/>
          <w:szCs w:val="28"/>
        </w:rPr>
        <w:t xml:space="preserve">звернень </w:t>
      </w:r>
      <w:r w:rsidR="00C6103A" w:rsidRPr="00136129">
        <w:rPr>
          <w:sz w:val="28"/>
          <w:szCs w:val="28"/>
        </w:rPr>
        <w:t xml:space="preserve">щодо звільнення від оподаткування податком на нерухоме майно, </w:t>
      </w:r>
      <w:r w:rsidR="00C6103A" w:rsidRPr="00136129">
        <w:rPr>
          <w:sz w:val="28"/>
          <w:szCs w:val="28"/>
          <w:lang w:eastAsia="uk-UA"/>
        </w:rPr>
        <w:t>відмінне від земельної ділянки</w:t>
      </w:r>
      <w:r w:rsidR="00C6103A" w:rsidRPr="00136129">
        <w:rPr>
          <w:sz w:val="28"/>
          <w:szCs w:val="28"/>
        </w:rPr>
        <w:t>.</w:t>
      </w:r>
    </w:p>
    <w:sectPr w:rsidR="00C6103A" w:rsidRPr="00136129" w:rsidSect="00803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oto Sans CJK SC Regular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90875"/>
    <w:multiLevelType w:val="hybridMultilevel"/>
    <w:tmpl w:val="42947CA6"/>
    <w:lvl w:ilvl="0" w:tplc="E94CA44A">
      <w:start w:val="1"/>
      <w:numFmt w:val="bullet"/>
      <w:lvlText w:val="-"/>
      <w:lvlJc w:val="left"/>
      <w:pPr>
        <w:ind w:left="19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">
    <w:nsid w:val="1795552C"/>
    <w:multiLevelType w:val="hybridMultilevel"/>
    <w:tmpl w:val="48C40F6C"/>
    <w:lvl w:ilvl="0" w:tplc="E24068C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2444C47"/>
    <w:multiLevelType w:val="hybridMultilevel"/>
    <w:tmpl w:val="6CC2D630"/>
    <w:lvl w:ilvl="0" w:tplc="31EA65A2">
      <w:numFmt w:val="bullet"/>
      <w:lvlText w:val="-"/>
      <w:lvlJc w:val="left"/>
      <w:pPr>
        <w:ind w:left="114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">
    <w:nsid w:val="40BE02FF"/>
    <w:multiLevelType w:val="hybridMultilevel"/>
    <w:tmpl w:val="72CC5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F7197D"/>
    <w:multiLevelType w:val="hybridMultilevel"/>
    <w:tmpl w:val="03A2987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65BE7833"/>
    <w:multiLevelType w:val="hybridMultilevel"/>
    <w:tmpl w:val="48FAFD2A"/>
    <w:lvl w:ilvl="0" w:tplc="EB9C6C12">
      <w:start w:val="1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7360743C"/>
    <w:multiLevelType w:val="hybridMultilevel"/>
    <w:tmpl w:val="08CCDEBE"/>
    <w:lvl w:ilvl="0" w:tplc="0F5EF650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3A"/>
    <w:rsid w:val="00136129"/>
    <w:rsid w:val="002B6F3F"/>
    <w:rsid w:val="003274D1"/>
    <w:rsid w:val="003D154B"/>
    <w:rsid w:val="004B7A54"/>
    <w:rsid w:val="0065712F"/>
    <w:rsid w:val="00803F75"/>
    <w:rsid w:val="00844DEC"/>
    <w:rsid w:val="00882499"/>
    <w:rsid w:val="00C303D1"/>
    <w:rsid w:val="00C6103A"/>
    <w:rsid w:val="00D922EE"/>
    <w:rsid w:val="00E4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C5E96-EF30-40A7-985B-E8945A8C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0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6103A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103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List Paragraph"/>
    <w:aliases w:val="Mummuga loetelu,Loendi lõik,2,просто,List Paragraph1,Абзац списка3,Абзац списка11,List Paragraph1 Знак Знак,Colorful List - Accent 11,No Spacing1,Абзац списка2,List Paragraph11,List Paragraph2,Абзац списка21,Dot pt,Bullet 1"/>
    <w:basedOn w:val="a"/>
    <w:link w:val="a4"/>
    <w:uiPriority w:val="34"/>
    <w:qFormat/>
    <w:rsid w:val="00C6103A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C61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C6103A"/>
    <w:pPr>
      <w:spacing w:after="0" w:line="240" w:lineRule="auto"/>
    </w:pPr>
  </w:style>
  <w:style w:type="character" w:customStyle="1" w:styleId="a7">
    <w:name w:val="Без інтервалів Знак"/>
    <w:link w:val="a6"/>
    <w:uiPriority w:val="1"/>
    <w:locked/>
    <w:rsid w:val="00C6103A"/>
  </w:style>
  <w:style w:type="character" w:customStyle="1" w:styleId="a4">
    <w:name w:val="Абзац списку Знак"/>
    <w:aliases w:val="Mummuga loetelu Знак,Loendi lõik Знак,2 Знак,просто Знак,List Paragraph1 Знак,Абзац списка3 Знак,Абзац списка11 Знак,List Paragraph1 Знак Знак Знак,Colorful List - Accent 11 Знак,No Spacing1 Знак,Абзац списка2 Знак,List Paragraph2 Знак"/>
    <w:link w:val="a3"/>
    <w:uiPriority w:val="34"/>
    <w:rsid w:val="00C61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12</cp:revision>
  <dcterms:created xsi:type="dcterms:W3CDTF">2024-06-10T09:22:00Z</dcterms:created>
  <dcterms:modified xsi:type="dcterms:W3CDTF">2024-06-11T09:40:00Z</dcterms:modified>
</cp:coreProperties>
</file>