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3E5FEA" w:rsidRDefault="003E5FEA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3E5FEA">
        <w:rPr>
          <w:b/>
          <w:color w:val="000000"/>
          <w:lang w:val="uk-UA"/>
        </w:rPr>
        <w:t>08 грудня</w:t>
      </w:r>
      <w:r w:rsidR="005F525B" w:rsidRPr="003E5FEA">
        <w:rPr>
          <w:b/>
          <w:color w:val="000000"/>
          <w:lang w:val="uk-UA"/>
        </w:rPr>
        <w:t xml:space="preserve"> </w:t>
      </w:r>
      <w:r w:rsidR="00FA1858" w:rsidRPr="003E5FEA">
        <w:rPr>
          <w:b/>
          <w:color w:val="000000"/>
          <w:lang w:val="uk-UA"/>
        </w:rPr>
        <w:t xml:space="preserve">2025 року                                                 </w:t>
      </w:r>
      <w:r w:rsidR="00E70318">
        <w:rPr>
          <w:b/>
          <w:color w:val="000000"/>
          <w:lang w:val="uk-UA"/>
        </w:rPr>
        <w:t xml:space="preserve">                      </w:t>
      </w:r>
      <w:r w:rsidR="00770A73" w:rsidRPr="003E5FEA">
        <w:rPr>
          <w:b/>
          <w:color w:val="000000"/>
          <w:lang w:val="uk-UA"/>
        </w:rPr>
        <w:t xml:space="preserve"> </w:t>
      </w:r>
      <w:r w:rsidR="00D11CC2">
        <w:rPr>
          <w:b/>
          <w:color w:val="000000"/>
          <w:lang w:val="uk-UA"/>
        </w:rPr>
        <w:t xml:space="preserve">   </w:t>
      </w:r>
      <w:proofErr w:type="spellStart"/>
      <w:r w:rsidR="00D11CC2">
        <w:rPr>
          <w:b/>
          <w:color w:val="000000"/>
          <w:lang w:val="uk-UA"/>
        </w:rPr>
        <w:t>каб</w:t>
      </w:r>
      <w:proofErr w:type="spellEnd"/>
      <w:r w:rsidR="00D11CC2">
        <w:rPr>
          <w:b/>
          <w:color w:val="000000"/>
          <w:lang w:val="uk-UA"/>
        </w:rPr>
        <w:t>. №307</w:t>
      </w:r>
    </w:p>
    <w:p w:rsidR="008F44F0" w:rsidRPr="003E5FEA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3E5FEA">
        <w:rPr>
          <w:b/>
          <w:color w:val="000000"/>
          <w:lang w:val="uk-UA"/>
        </w:rPr>
        <w:t xml:space="preserve">        </w:t>
      </w:r>
      <w:r w:rsidR="00FA1858" w:rsidRPr="003E5FEA">
        <w:rPr>
          <w:b/>
          <w:color w:val="000000"/>
          <w:lang w:val="uk-UA"/>
        </w:rPr>
        <w:t>1</w:t>
      </w:r>
      <w:r w:rsidR="003E5FEA" w:rsidRPr="003E5FEA">
        <w:rPr>
          <w:b/>
          <w:color w:val="000000"/>
          <w:lang w:val="uk-UA"/>
        </w:rPr>
        <w:t>5</w:t>
      </w:r>
      <w:r w:rsidR="00FA1858" w:rsidRPr="003E5FEA">
        <w:rPr>
          <w:b/>
          <w:color w:val="000000"/>
          <w:lang w:val="uk-UA"/>
        </w:rPr>
        <w:t xml:space="preserve">:00                                      </w:t>
      </w:r>
      <w:r w:rsidRPr="003E5FEA">
        <w:rPr>
          <w:b/>
          <w:color w:val="000000"/>
          <w:lang w:val="uk-UA"/>
        </w:rPr>
        <w:t xml:space="preserve">                                            </w:t>
      </w:r>
      <w:r w:rsidR="00FA1858" w:rsidRPr="003E5FEA">
        <w:rPr>
          <w:b/>
          <w:color w:val="000000"/>
          <w:lang w:val="uk-UA"/>
        </w:rPr>
        <w:t xml:space="preserve">        </w:t>
      </w:r>
      <w:r w:rsidR="00FA1858" w:rsidRPr="003E5FEA">
        <w:rPr>
          <w:b/>
          <w:lang w:val="uk-UA"/>
        </w:rPr>
        <w:t>пл. Біржова, 1</w:t>
      </w:r>
    </w:p>
    <w:p w:rsidR="00FA1858" w:rsidRPr="003E5FEA" w:rsidRDefault="00FA1858" w:rsidP="008F44F0">
      <w:pPr>
        <w:jc w:val="center"/>
        <w:rPr>
          <w:b/>
          <w:lang w:val="uk-UA"/>
        </w:rPr>
      </w:pPr>
      <w:r w:rsidRPr="003E5FEA">
        <w:rPr>
          <w:b/>
          <w:lang w:val="uk-UA"/>
        </w:rPr>
        <w:t>ПОРЯДОК ДЕННИЙ</w:t>
      </w:r>
    </w:p>
    <w:p w:rsidR="000776D6" w:rsidRPr="00C330BC" w:rsidRDefault="000776D6" w:rsidP="00C330BC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770A73" w:rsidRPr="001B3327" w:rsidRDefault="001B3327" w:rsidP="001B3327">
      <w:pPr>
        <w:pStyle w:val="a3"/>
        <w:numPr>
          <w:ilvl w:val="0"/>
          <w:numId w:val="6"/>
        </w:numPr>
        <w:tabs>
          <w:tab w:val="left" w:pos="1843"/>
        </w:tabs>
        <w:jc w:val="both"/>
        <w:rPr>
          <w:i/>
          <w:sz w:val="24"/>
          <w:szCs w:val="24"/>
          <w:lang w:val="uk-UA" w:eastAsia="ru-RU"/>
        </w:rPr>
      </w:pPr>
      <w:r w:rsidRPr="001B3327">
        <w:rPr>
          <w:szCs w:val="28"/>
          <w:lang w:val="uk-UA" w:eastAsia="ru-RU"/>
        </w:rPr>
        <w:t>Про внесення на розгляд Одеській міській військовій адміністрації Одеського району Одеської області пропозиції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</w:t>
      </w:r>
      <w:r>
        <w:rPr>
          <w:szCs w:val="28"/>
          <w:lang w:val="uk-UA" w:eastAsia="ru-RU"/>
        </w:rPr>
        <w:t>.</w:t>
      </w:r>
    </w:p>
    <w:p w:rsidR="001B3327" w:rsidRDefault="001B3327" w:rsidP="00C330BC">
      <w:pPr>
        <w:ind w:firstLine="0"/>
        <w:rPr>
          <w:b/>
          <w:i/>
          <w:sz w:val="24"/>
          <w:szCs w:val="24"/>
          <w:lang w:val="uk-UA" w:eastAsia="ru-RU"/>
        </w:rPr>
      </w:pPr>
    </w:p>
    <w:p w:rsidR="00770A73" w:rsidRPr="003E5FEA" w:rsidRDefault="00770A73" w:rsidP="00C330BC">
      <w:pPr>
        <w:ind w:firstLine="0"/>
        <w:rPr>
          <w:i/>
          <w:sz w:val="24"/>
          <w:szCs w:val="24"/>
          <w:lang w:val="uk-UA" w:eastAsia="ru-RU"/>
        </w:rPr>
      </w:pPr>
      <w:r w:rsidRPr="003E5FEA">
        <w:rPr>
          <w:b/>
          <w:i/>
          <w:sz w:val="24"/>
          <w:szCs w:val="24"/>
          <w:lang w:val="uk-UA" w:eastAsia="ru-RU"/>
        </w:rPr>
        <w:t>Доповідач:</w:t>
      </w:r>
      <w:r w:rsidR="0033775A" w:rsidRPr="003E5FEA">
        <w:rPr>
          <w:b/>
          <w:i/>
          <w:sz w:val="24"/>
          <w:szCs w:val="24"/>
          <w:lang w:val="uk-UA" w:eastAsia="ru-RU"/>
        </w:rPr>
        <w:t xml:space="preserve"> </w:t>
      </w:r>
      <w:r w:rsidR="003E5FEA" w:rsidRPr="003E5FEA">
        <w:rPr>
          <w:i/>
          <w:color w:val="000000" w:themeColor="text1"/>
          <w:sz w:val="24"/>
          <w:szCs w:val="24"/>
          <w:lang w:val="uk-UA"/>
        </w:rPr>
        <w:t xml:space="preserve">Тетяна </w:t>
      </w:r>
      <w:proofErr w:type="spellStart"/>
      <w:r w:rsidR="003E5FEA" w:rsidRPr="003E5FEA">
        <w:rPr>
          <w:i/>
          <w:color w:val="000000" w:themeColor="text1"/>
          <w:szCs w:val="24"/>
          <w:lang w:val="uk-UA"/>
        </w:rPr>
        <w:t>Проданчук</w:t>
      </w:r>
      <w:proofErr w:type="spellEnd"/>
      <w:r w:rsidR="00C330BC" w:rsidRPr="003E5FEA">
        <w:rPr>
          <w:i/>
          <w:szCs w:val="24"/>
          <w:lang w:val="uk-UA" w:eastAsia="ru-RU"/>
        </w:rPr>
        <w:t xml:space="preserve"> </w:t>
      </w:r>
      <w:r w:rsidR="00C330BC" w:rsidRPr="003E5FEA">
        <w:rPr>
          <w:i/>
          <w:sz w:val="24"/>
          <w:szCs w:val="24"/>
          <w:lang w:val="uk-UA" w:eastAsia="ru-RU"/>
        </w:rPr>
        <w:t xml:space="preserve">- </w:t>
      </w:r>
      <w:r w:rsidR="003E5FEA" w:rsidRPr="003E5FEA">
        <w:rPr>
          <w:i/>
          <w:sz w:val="24"/>
          <w:szCs w:val="24"/>
          <w:lang w:val="uk-UA" w:eastAsia="ru-RU"/>
        </w:rPr>
        <w:t xml:space="preserve">начальник </w:t>
      </w:r>
      <w:r w:rsidR="003E5FEA">
        <w:rPr>
          <w:i/>
          <w:sz w:val="24"/>
          <w:szCs w:val="24"/>
          <w:lang w:val="uk-UA" w:eastAsia="ru-RU"/>
        </w:rPr>
        <w:t>С</w:t>
      </w:r>
      <w:r w:rsidR="003E5FEA" w:rsidRPr="003E5FEA">
        <w:rPr>
          <w:i/>
          <w:sz w:val="24"/>
          <w:szCs w:val="24"/>
          <w:lang w:val="uk-UA" w:eastAsia="ru-RU"/>
        </w:rPr>
        <w:t>лужби у справах дітей Одеської міської ради</w:t>
      </w:r>
    </w:p>
    <w:p w:rsidR="00E704F1" w:rsidRPr="00DF2F82" w:rsidRDefault="00E704F1" w:rsidP="00DF2F82">
      <w:pPr>
        <w:ind w:firstLine="0"/>
        <w:jc w:val="both"/>
        <w:rPr>
          <w:i/>
          <w:szCs w:val="28"/>
          <w:lang w:val="uk-UA"/>
        </w:rPr>
      </w:pPr>
    </w:p>
    <w:p w:rsidR="00676082" w:rsidRPr="001B3327" w:rsidRDefault="00DF2F82" w:rsidP="001B3327">
      <w:pPr>
        <w:pStyle w:val="a3"/>
        <w:numPr>
          <w:ilvl w:val="0"/>
          <w:numId w:val="6"/>
        </w:numPr>
        <w:jc w:val="both"/>
        <w:rPr>
          <w:color w:val="000000" w:themeColor="text1"/>
          <w:szCs w:val="28"/>
          <w:lang w:val="uk-UA"/>
        </w:rPr>
      </w:pPr>
      <w:r w:rsidRPr="001B3327">
        <w:rPr>
          <w:bCs/>
          <w:lang w:val="uk-UA"/>
        </w:rPr>
        <w:t xml:space="preserve">Про затвердження </w:t>
      </w:r>
      <w:r w:rsidRPr="001B3327">
        <w:rPr>
          <w:color w:val="000000" w:themeColor="text1"/>
          <w:szCs w:val="28"/>
          <w:lang w:val="uk-UA"/>
        </w:rPr>
        <w:t>плану роботи постійної комісії Одеської міської ради з питань освіти, спорту та взаємодії з громадськими організаціями на                                          2026 рік.</w:t>
      </w:r>
    </w:p>
    <w:p w:rsidR="00F11262" w:rsidRPr="001B3327" w:rsidRDefault="00F11262" w:rsidP="00DF2F82">
      <w:pPr>
        <w:ind w:firstLine="0"/>
        <w:jc w:val="both"/>
        <w:rPr>
          <w:szCs w:val="28"/>
          <w:lang w:val="uk-UA"/>
        </w:rPr>
      </w:pPr>
    </w:p>
    <w:p w:rsidR="004B2A7E" w:rsidRPr="008D2E68" w:rsidRDefault="00F11262" w:rsidP="008D2E68">
      <w:pPr>
        <w:pStyle w:val="a3"/>
        <w:numPr>
          <w:ilvl w:val="0"/>
          <w:numId w:val="6"/>
        </w:numPr>
        <w:jc w:val="both"/>
        <w:rPr>
          <w:szCs w:val="28"/>
          <w:lang w:val="uk-UA"/>
        </w:rPr>
      </w:pPr>
      <w:r w:rsidRPr="00DF2F82">
        <w:rPr>
          <w:szCs w:val="28"/>
          <w:lang w:val="uk-UA"/>
        </w:rPr>
        <w:t xml:space="preserve">Розгляд листа </w:t>
      </w:r>
      <w:r w:rsidR="008D2E68" w:rsidRPr="008D2E68">
        <w:rPr>
          <w:szCs w:val="28"/>
          <w:lang w:val="uk-UA"/>
        </w:rPr>
        <w:t xml:space="preserve">заступника голови </w:t>
      </w:r>
      <w:r w:rsidR="008D2E68" w:rsidRPr="00DF2F82">
        <w:rPr>
          <w:szCs w:val="28"/>
          <w:lang w:val="uk-UA"/>
        </w:rPr>
        <w:t>постійних комісій з питань культури, туризму і міжнародних відносин</w:t>
      </w:r>
      <w:r w:rsidR="008D2E68">
        <w:rPr>
          <w:szCs w:val="28"/>
          <w:lang w:val="uk-UA"/>
        </w:rPr>
        <w:t xml:space="preserve"> </w:t>
      </w:r>
      <w:proofErr w:type="spellStart"/>
      <w:r w:rsidR="00DF2F82" w:rsidRPr="008D2E68">
        <w:rPr>
          <w:szCs w:val="28"/>
          <w:lang w:val="uk-UA"/>
        </w:rPr>
        <w:t>Головотюк-Юзефпольської</w:t>
      </w:r>
      <w:proofErr w:type="spellEnd"/>
      <w:r w:rsidR="00DF2F82" w:rsidRPr="008D2E68">
        <w:rPr>
          <w:szCs w:val="28"/>
          <w:lang w:val="uk-UA"/>
        </w:rPr>
        <w:t xml:space="preserve"> Ірини </w:t>
      </w:r>
      <w:proofErr w:type="spellStart"/>
      <w:r w:rsidR="00DF2F82" w:rsidRPr="008D2E68">
        <w:rPr>
          <w:szCs w:val="28"/>
          <w:lang w:val="uk-UA"/>
        </w:rPr>
        <w:t>Ліонеліївни</w:t>
      </w:r>
      <w:proofErr w:type="spellEnd"/>
      <w:r w:rsidRPr="008D2E68">
        <w:rPr>
          <w:szCs w:val="28"/>
          <w:lang w:val="uk-UA"/>
        </w:rPr>
        <w:t xml:space="preserve"> від 0</w:t>
      </w:r>
      <w:r w:rsidR="00DF2F82" w:rsidRPr="008D2E68">
        <w:rPr>
          <w:szCs w:val="28"/>
          <w:lang w:val="uk-UA"/>
        </w:rPr>
        <w:t>2.12</w:t>
      </w:r>
      <w:r w:rsidRPr="008D2E68">
        <w:rPr>
          <w:szCs w:val="28"/>
          <w:lang w:val="uk-UA"/>
        </w:rPr>
        <w:t>.2025 року</w:t>
      </w:r>
      <w:r w:rsidR="00676082" w:rsidRPr="008D2E68">
        <w:rPr>
          <w:szCs w:val="28"/>
          <w:lang w:val="uk-UA"/>
        </w:rPr>
        <w:t xml:space="preserve"> </w:t>
      </w:r>
      <w:r w:rsidR="00DF2F82" w:rsidRPr="008D2E68">
        <w:rPr>
          <w:szCs w:val="28"/>
          <w:lang w:val="uk-UA"/>
        </w:rPr>
        <w:t>№2480</w:t>
      </w:r>
      <w:r w:rsidRPr="008D2E68">
        <w:rPr>
          <w:szCs w:val="28"/>
          <w:lang w:val="uk-UA"/>
        </w:rPr>
        <w:t>/</w:t>
      </w:r>
      <w:r w:rsidR="00DF2F82" w:rsidRPr="008D2E68">
        <w:rPr>
          <w:szCs w:val="28"/>
          <w:lang w:val="uk-UA"/>
        </w:rPr>
        <w:t xml:space="preserve">2-мр щодо розгляду питання </w:t>
      </w:r>
      <w:r w:rsidR="001B3327" w:rsidRPr="008D2E68">
        <w:rPr>
          <w:szCs w:val="28"/>
          <w:lang w:val="uk-UA"/>
        </w:rPr>
        <w:t xml:space="preserve">про </w:t>
      </w:r>
      <w:r w:rsidR="00DF2F82" w:rsidRPr="008D2E68">
        <w:rPr>
          <w:szCs w:val="28"/>
          <w:lang w:val="uk-UA"/>
        </w:rPr>
        <w:t>об’єднання постійн</w:t>
      </w:r>
      <w:r w:rsidR="008D2E68">
        <w:rPr>
          <w:szCs w:val="28"/>
          <w:lang w:val="uk-UA"/>
        </w:rPr>
        <w:t>ої</w:t>
      </w:r>
      <w:r w:rsidR="008D2E68" w:rsidRPr="008D2E68">
        <w:rPr>
          <w:szCs w:val="28"/>
          <w:lang w:val="uk-UA"/>
        </w:rPr>
        <w:t xml:space="preserve"> комісії з питань освіти, спорту та взаємод</w:t>
      </w:r>
      <w:r w:rsidR="008D2E68">
        <w:rPr>
          <w:szCs w:val="28"/>
          <w:lang w:val="uk-UA"/>
        </w:rPr>
        <w:t xml:space="preserve">ії з громадськими організаціями з комісією </w:t>
      </w:r>
      <w:r w:rsidR="00DF2F82" w:rsidRPr="008D2E68">
        <w:rPr>
          <w:szCs w:val="28"/>
          <w:lang w:val="uk-UA"/>
        </w:rPr>
        <w:t>з питань культури, туризму і міжнародних відносин.</w:t>
      </w:r>
    </w:p>
    <w:p w:rsidR="00F61ECD" w:rsidRPr="00DF2F82" w:rsidRDefault="00F61ECD" w:rsidP="0059019C">
      <w:pPr>
        <w:ind w:firstLine="0"/>
        <w:jc w:val="both"/>
        <w:rPr>
          <w:szCs w:val="28"/>
          <w:lang w:val="uk-UA"/>
        </w:rPr>
      </w:pPr>
    </w:p>
    <w:p w:rsidR="000605B0" w:rsidRPr="00E704F1" w:rsidRDefault="000605B0" w:rsidP="001B3327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A85650">
        <w:rPr>
          <w:szCs w:val="24"/>
          <w:lang w:val="uk-UA"/>
        </w:rPr>
        <w:t>Різне.</w:t>
      </w:r>
    </w:p>
    <w:p w:rsidR="00E704F1" w:rsidRPr="00E704F1" w:rsidRDefault="00E704F1" w:rsidP="00E704F1">
      <w:pPr>
        <w:ind w:firstLine="0"/>
        <w:jc w:val="both"/>
        <w:rPr>
          <w:lang w:val="uk-UA"/>
        </w:rPr>
      </w:pPr>
    </w:p>
    <w:p w:rsidR="006B1BC8" w:rsidRPr="006B1BC8" w:rsidRDefault="006B1BC8" w:rsidP="000605B0">
      <w:pPr>
        <w:ind w:firstLine="0"/>
        <w:jc w:val="both"/>
        <w:rPr>
          <w:sz w:val="24"/>
          <w:szCs w:val="24"/>
          <w:lang w:val="uk-UA"/>
        </w:rPr>
      </w:pPr>
    </w:p>
    <w:p w:rsidR="000605B0" w:rsidRPr="00317E04" w:rsidRDefault="000605B0" w:rsidP="000605B0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</w:p>
    <w:p w:rsidR="000605B0" w:rsidRPr="00C04128" w:rsidRDefault="000605B0" w:rsidP="00C04128">
      <w:pPr>
        <w:rPr>
          <w:lang w:val="en-US"/>
        </w:rPr>
      </w:pPr>
      <w:r w:rsidRPr="00317E04">
        <w:rPr>
          <w:noProof/>
          <w:color w:val="000000"/>
          <w:lang w:eastAsia="ru-RU"/>
        </w:rPr>
        <w:t xml:space="preserve">                                              </w:t>
      </w:r>
      <w:bookmarkStart w:id="0" w:name="_GoBack"/>
      <w:bookmarkEnd w:id="0"/>
    </w:p>
    <w:sectPr w:rsidR="000605B0" w:rsidRPr="00C04128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82A"/>
    <w:rsid w:val="0001520E"/>
    <w:rsid w:val="000605A5"/>
    <w:rsid w:val="000605B0"/>
    <w:rsid w:val="00063892"/>
    <w:rsid w:val="000776D6"/>
    <w:rsid w:val="000E5A93"/>
    <w:rsid w:val="000F5436"/>
    <w:rsid w:val="001104F4"/>
    <w:rsid w:val="00152E19"/>
    <w:rsid w:val="00163240"/>
    <w:rsid w:val="001B3327"/>
    <w:rsid w:val="00271599"/>
    <w:rsid w:val="00272D16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5669E9"/>
    <w:rsid w:val="0059019C"/>
    <w:rsid w:val="0059048D"/>
    <w:rsid w:val="005B07CC"/>
    <w:rsid w:val="005D50F7"/>
    <w:rsid w:val="005F525B"/>
    <w:rsid w:val="00615899"/>
    <w:rsid w:val="0067282A"/>
    <w:rsid w:val="00676082"/>
    <w:rsid w:val="006B1BC8"/>
    <w:rsid w:val="006D6D89"/>
    <w:rsid w:val="006E5DBD"/>
    <w:rsid w:val="00770A73"/>
    <w:rsid w:val="0079183F"/>
    <w:rsid w:val="007F5DA4"/>
    <w:rsid w:val="007F7633"/>
    <w:rsid w:val="0088346F"/>
    <w:rsid w:val="00883486"/>
    <w:rsid w:val="008A613F"/>
    <w:rsid w:val="008B2B81"/>
    <w:rsid w:val="008B448D"/>
    <w:rsid w:val="008C040E"/>
    <w:rsid w:val="008D20B2"/>
    <w:rsid w:val="008D28C1"/>
    <w:rsid w:val="008D2E68"/>
    <w:rsid w:val="008F44F0"/>
    <w:rsid w:val="009069A1"/>
    <w:rsid w:val="00952B85"/>
    <w:rsid w:val="009645F2"/>
    <w:rsid w:val="00983860"/>
    <w:rsid w:val="009B44E3"/>
    <w:rsid w:val="009E4B5F"/>
    <w:rsid w:val="00A85650"/>
    <w:rsid w:val="00AB187C"/>
    <w:rsid w:val="00AD3088"/>
    <w:rsid w:val="00B30A2A"/>
    <w:rsid w:val="00B945D8"/>
    <w:rsid w:val="00BE0B4F"/>
    <w:rsid w:val="00C04128"/>
    <w:rsid w:val="00C11634"/>
    <w:rsid w:val="00C16114"/>
    <w:rsid w:val="00C330BC"/>
    <w:rsid w:val="00CA5F71"/>
    <w:rsid w:val="00CC7231"/>
    <w:rsid w:val="00CD2167"/>
    <w:rsid w:val="00D11CC2"/>
    <w:rsid w:val="00DA5294"/>
    <w:rsid w:val="00DD2BC2"/>
    <w:rsid w:val="00DE3F3A"/>
    <w:rsid w:val="00DF2F82"/>
    <w:rsid w:val="00E005EE"/>
    <w:rsid w:val="00E26CFB"/>
    <w:rsid w:val="00E372B1"/>
    <w:rsid w:val="00E47B7A"/>
    <w:rsid w:val="00E67985"/>
    <w:rsid w:val="00E70318"/>
    <w:rsid w:val="00E704F1"/>
    <w:rsid w:val="00EE6B9E"/>
    <w:rsid w:val="00F11262"/>
    <w:rsid w:val="00F13A06"/>
    <w:rsid w:val="00F61ECD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754F-BB7D-4B11-BE04-C79F6D81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429F6-944F-4390-B1D9-945A31A2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32</cp:revision>
  <cp:lastPrinted>2025-09-19T09:07:00Z</cp:lastPrinted>
  <dcterms:created xsi:type="dcterms:W3CDTF">2025-03-31T07:27:00Z</dcterms:created>
  <dcterms:modified xsi:type="dcterms:W3CDTF">2025-12-05T11:34:00Z</dcterms:modified>
</cp:coreProperties>
</file>